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bookmarkStart w:id="0" w:name="_GoBack"/>
      <w:bookmarkEnd w:id="0"/>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направлению подготовки </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27.03.04 «Управление в технических системах»</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форма обучения –очная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166027"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2022</w:t>
      </w: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150060">
              <w:rPr>
                <w:rFonts w:ascii="Times New Roman" w:hAnsi="Times New Roman"/>
                <w:color w:val="000000"/>
                <w:sz w:val="19"/>
                <w:szCs w:val="19"/>
              </w:rPr>
              <w:t>2 –</w:t>
            </w:r>
            <w:proofErr w:type="gramStart"/>
            <w:r w:rsidR="00150060">
              <w:rPr>
                <w:rFonts w:ascii="Times New Roman" w:hAnsi="Times New Roman"/>
                <w:color w:val="000000"/>
                <w:sz w:val="19"/>
                <w:szCs w:val="19"/>
              </w:rPr>
              <w:t>З,  В</w:t>
            </w:r>
            <w:proofErr w:type="gramEnd"/>
          </w:p>
          <w:p w:rsidR="00C574F5"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УК-3.3</w:t>
            </w:r>
            <w:r w:rsidR="00C574F5">
              <w:rPr>
                <w:rFonts w:ascii="Times New Roman" w:hAnsi="Times New Roman"/>
                <w:color w:val="000000"/>
                <w:sz w:val="19"/>
                <w:szCs w:val="19"/>
              </w:rPr>
              <w:t>-</w:t>
            </w:r>
            <w:r>
              <w:rPr>
                <w:rFonts w:ascii="Times New Roman" w:hAnsi="Times New Roman"/>
                <w:color w:val="000000"/>
                <w:sz w:val="19"/>
                <w:szCs w:val="19"/>
              </w:rPr>
              <w:t>З, У, В</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УК-4.4 – З, У</w:t>
            </w:r>
          </w:p>
          <w:p w:rsidR="00150060" w:rsidRDefault="00150060"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 xml:space="preserve">УК-5.4 </w:t>
            </w:r>
            <w:r w:rsidR="00871B6A">
              <w:rPr>
                <w:rFonts w:ascii="Times New Roman" w:hAnsi="Times New Roman"/>
                <w:color w:val="000000"/>
                <w:sz w:val="19"/>
                <w:szCs w:val="19"/>
              </w:rPr>
              <w:t>–З,У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347B1A">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rsidP="00347B1A">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                                    УК-5.5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871B6A">
              <w:rPr>
                <w:rFonts w:ascii="Times New Roman" w:hAnsi="Times New Roman"/>
                <w:sz w:val="19"/>
                <w:szCs w:val="19"/>
              </w:rPr>
              <w:t>,В</w:t>
            </w:r>
            <w:r>
              <w:rPr>
                <w:rFonts w:ascii="Times New Roman" w:hAnsi="Times New Roman"/>
                <w:sz w:val="19"/>
                <w:szCs w:val="19"/>
              </w:rPr>
              <w:t xml:space="preserve"> </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Pr="00347B1A" w:rsidRDefault="00871B6A" w:rsidP="00347B1A">
            <w:pPr>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xml:space="preserve">                           УК-3.2</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C574F5">
              <w:rPr>
                <w:rFonts w:ascii="Times New Roman" w:hAnsi="Times New Roman"/>
                <w:sz w:val="19"/>
                <w:szCs w:val="19"/>
              </w:rPr>
              <w:t>У</w:t>
            </w:r>
            <w:r w:rsidR="00347B1A">
              <w:rPr>
                <w:rFonts w:ascii="Times New Roman" w:hAnsi="Times New Roman"/>
                <w:sz w:val="19"/>
                <w:szCs w:val="19"/>
              </w:rPr>
              <w:t>,</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DB75CA">
              <w:rPr>
                <w:rFonts w:ascii="Times New Roman" w:hAnsi="Times New Roman"/>
                <w:sz w:val="19"/>
                <w:szCs w:val="19"/>
              </w:rPr>
              <w:t xml:space="preserve">У, </w:t>
            </w:r>
            <w:r w:rsidR="00C574F5">
              <w:rPr>
                <w:rFonts w:ascii="Times New Roman" w:hAnsi="Times New Roman"/>
                <w:sz w:val="19"/>
                <w:szCs w:val="19"/>
              </w:rPr>
              <w:t>В</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 xml:space="preserve">УК-9.1-З, У, В                       </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УК-9.2-</w:t>
            </w:r>
            <w:r w:rsidR="00DB75CA">
              <w:rPr>
                <w:rFonts w:ascii="Times New Roman" w:hAnsi="Times New Roman"/>
                <w:sz w:val="19"/>
                <w:szCs w:val="19"/>
              </w:rPr>
              <w:t xml:space="preserve"> </w:t>
            </w:r>
            <w:r w:rsidR="00347B1A">
              <w:rPr>
                <w:rFonts w:ascii="Times New Roman" w:hAnsi="Times New Roman"/>
                <w:sz w:val="19"/>
                <w:szCs w:val="19"/>
              </w:rPr>
              <w:t>З,У, В</w:t>
            </w:r>
            <w:r w:rsidR="00DB75C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 3.1 – З, В</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УК-3.3-</w:t>
            </w:r>
            <w:proofErr w:type="gramStart"/>
            <w:r>
              <w:rPr>
                <w:rFonts w:ascii="Times New Roman" w:hAnsi="Times New Roman"/>
                <w:sz w:val="19"/>
                <w:szCs w:val="19"/>
              </w:rPr>
              <w:t>З,У</w:t>
            </w:r>
            <w:proofErr w:type="gramEnd"/>
            <w:r>
              <w:rPr>
                <w:rFonts w:ascii="Times New Roman" w:hAnsi="Times New Roman"/>
                <w:sz w:val="19"/>
                <w:szCs w:val="19"/>
              </w:rPr>
              <w:t xml:space="preserve">, В,                                    </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FC33D1" w:rsidP="00DB75CA">
            <w:pPr>
              <w:spacing w:after="0" w:line="240" w:lineRule="auto"/>
              <w:rPr>
                <w:rFonts w:ascii="Times New Roman" w:hAnsi="Times New Roman"/>
                <w:sz w:val="19"/>
                <w:szCs w:val="19"/>
              </w:rPr>
            </w:pPr>
            <w:r>
              <w:rPr>
                <w:rFonts w:ascii="Times New Roman" w:hAnsi="Times New Roman"/>
                <w:sz w:val="19"/>
                <w:szCs w:val="19"/>
              </w:rPr>
              <w:t>УК-4.5 –З, У</w:t>
            </w:r>
          </w:p>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УК-5</w:t>
            </w:r>
            <w:r w:rsidR="00C574F5">
              <w:rPr>
                <w:rFonts w:ascii="Times New Roman" w:hAnsi="Times New Roman"/>
                <w:sz w:val="19"/>
                <w:szCs w:val="19"/>
              </w:rPr>
              <w:t>.4-</w:t>
            </w:r>
            <w:r>
              <w:rPr>
                <w:rFonts w:ascii="Times New Roman" w:hAnsi="Times New Roman"/>
                <w:sz w:val="19"/>
                <w:szCs w:val="19"/>
              </w:rPr>
              <w:t xml:space="preserve">З, </w:t>
            </w:r>
            <w:proofErr w:type="gramStart"/>
            <w:r w:rsidR="00C574F5">
              <w:rPr>
                <w:rFonts w:ascii="Times New Roman" w:hAnsi="Times New Roman"/>
                <w:sz w:val="19"/>
                <w:szCs w:val="19"/>
              </w:rPr>
              <w:t>У</w:t>
            </w:r>
            <w:r>
              <w:rPr>
                <w:rFonts w:ascii="Times New Roman" w:hAnsi="Times New Roman"/>
                <w:sz w:val="19"/>
                <w:szCs w:val="19"/>
              </w:rPr>
              <w:t>,В</w:t>
            </w:r>
            <w:proofErr w:type="gramEnd"/>
            <w:r>
              <w:rPr>
                <w:rFonts w:ascii="Times New Roman" w:hAnsi="Times New Roman"/>
                <w:sz w:val="19"/>
                <w:szCs w:val="19"/>
              </w:rPr>
              <w:t xml:space="preserve"> </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w:t>
            </w:r>
            <w:proofErr w:type="gramStart"/>
            <w:r>
              <w:rPr>
                <w:rFonts w:ascii="Times New Roman" w:hAnsi="Times New Roman"/>
                <w:color w:val="000000"/>
                <w:sz w:val="19"/>
                <w:szCs w:val="19"/>
              </w:rPr>
              <w:t>З,</w:t>
            </w:r>
            <w:r w:rsidR="00C574F5">
              <w:rPr>
                <w:rFonts w:ascii="Times New Roman" w:hAnsi="Times New Roman"/>
                <w:color w:val="000000"/>
                <w:sz w:val="19"/>
                <w:szCs w:val="19"/>
              </w:rPr>
              <w:t>У</w:t>
            </w:r>
            <w:proofErr w:type="gramEnd"/>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124A73">
              <w:rPr>
                <w:rFonts w:ascii="Times New Roman" w:hAnsi="Times New Roman"/>
                <w:sz w:val="19"/>
                <w:szCs w:val="19"/>
              </w:rPr>
              <w:t>, У, В</w:t>
            </w:r>
            <w:r>
              <w:rPr>
                <w:rFonts w:ascii="Times New Roman" w:hAnsi="Times New Roman"/>
                <w:sz w:val="19"/>
                <w:szCs w:val="19"/>
              </w:rPr>
              <w:t xml:space="preserve"> </w:t>
            </w:r>
          </w:p>
          <w:p w:rsidR="00C574F5" w:rsidRDefault="00C574F5" w:rsidP="00577DD6">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C574F5" w:rsidRDefault="00124A73" w:rsidP="00124A73">
            <w:pPr>
              <w:spacing w:after="0" w:line="240" w:lineRule="auto"/>
              <w:rPr>
                <w:rFonts w:ascii="Times New Roman" w:eastAsia="Lucida Sans Unicode" w:hAnsi="Times New Roman"/>
                <w:color w:val="FF0000"/>
                <w:lang w:eastAsia="ar-SA"/>
              </w:rPr>
            </w:pPr>
            <w:r>
              <w:rPr>
                <w:rFonts w:ascii="Times New Roman" w:hAnsi="Times New Roman"/>
                <w:color w:val="000000"/>
                <w:sz w:val="19"/>
                <w:szCs w:val="19"/>
              </w:rPr>
              <w:t>УК-3.3</w:t>
            </w:r>
            <w:r w:rsidR="00C574F5">
              <w:rPr>
                <w:rFonts w:ascii="Times New Roman" w:hAnsi="Times New Roman"/>
                <w:color w:val="000000"/>
                <w:sz w:val="19"/>
                <w:szCs w:val="19"/>
              </w:rPr>
              <w:t>-З</w:t>
            </w:r>
            <w:r>
              <w:rPr>
                <w:rFonts w:ascii="Times New Roman" w:hAnsi="Times New Roman"/>
                <w:color w:val="000000"/>
                <w:sz w:val="19"/>
                <w:szCs w:val="19"/>
              </w:rPr>
              <w:t>, В</w:t>
            </w:r>
            <w:r w:rsidR="00C574F5">
              <w:rPr>
                <w:rFonts w:ascii="Times New Roman" w:hAnsi="Times New Roman"/>
                <w:color w:val="000000"/>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124A73" w:rsidP="00124A73">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sidR="00274DB1">
              <w:rPr>
                <w:rFonts w:ascii="Times New Roman" w:hAnsi="Times New Roman"/>
                <w:sz w:val="19"/>
                <w:szCs w:val="19"/>
              </w:rPr>
              <w:t>, В</w:t>
            </w:r>
          </w:p>
          <w:p w:rsidR="00C574F5" w:rsidRDefault="00C574F5" w:rsidP="00124A73">
            <w:pPr>
              <w:spacing w:after="0" w:line="240" w:lineRule="auto"/>
              <w:rPr>
                <w:rFonts w:ascii="Times New Roman" w:hAnsi="Times New Roman"/>
                <w:sz w:val="19"/>
                <w:szCs w:val="19"/>
              </w:rPr>
            </w:pPr>
            <w:r>
              <w:rPr>
                <w:rFonts w:ascii="Times New Roman" w:hAnsi="Times New Roman"/>
                <w:sz w:val="19"/>
                <w:szCs w:val="19"/>
              </w:rPr>
              <w:t>УК-</w:t>
            </w:r>
            <w:r w:rsidR="00274DB1">
              <w:rPr>
                <w:rFonts w:ascii="Times New Roman" w:hAnsi="Times New Roman"/>
                <w:sz w:val="19"/>
                <w:szCs w:val="19"/>
              </w:rPr>
              <w:t>3.2</w:t>
            </w:r>
            <w:r>
              <w:rPr>
                <w:rFonts w:ascii="Times New Roman" w:hAnsi="Times New Roman"/>
                <w:sz w:val="19"/>
                <w:szCs w:val="19"/>
              </w:rPr>
              <w:t>-</w:t>
            </w:r>
            <w:r w:rsidR="00274DB1">
              <w:rPr>
                <w:rFonts w:ascii="Times New Roman" w:hAnsi="Times New Roman"/>
                <w:sz w:val="19"/>
                <w:szCs w:val="19"/>
              </w:rPr>
              <w:t>З, У</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C574F5" w:rsidRDefault="00C574F5" w:rsidP="00274DB1">
            <w:pPr>
              <w:spacing w:after="0" w:line="240" w:lineRule="auto"/>
              <w:rPr>
                <w:rFonts w:ascii="Times New Roman" w:hAnsi="Times New Roman"/>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У</w:t>
            </w:r>
          </w:p>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p>
          <w:p w:rsidR="00C574F5"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Pr>
                <w:rFonts w:ascii="Times New Roman" w:hAnsi="Times New Roman"/>
                <w:sz w:val="19"/>
                <w:szCs w:val="19"/>
              </w:rPr>
              <w:t>З,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4.5 – З, </w:t>
            </w:r>
            <w:proofErr w:type="gramStart"/>
            <w:r>
              <w:rPr>
                <w:rFonts w:ascii="Times New Roman" w:hAnsi="Times New Roman"/>
                <w:sz w:val="19"/>
                <w:szCs w:val="19"/>
              </w:rPr>
              <w:t>У</w:t>
            </w:r>
            <w:proofErr w:type="gramEnd"/>
            <w:r>
              <w:rPr>
                <w:rFonts w:ascii="Times New Roman" w:hAnsi="Times New Roman"/>
                <w:sz w:val="19"/>
                <w:szCs w:val="19"/>
              </w:rPr>
              <w:t>,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УК-5.4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УК-5.5 – З</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lastRenderedPageBreak/>
              <w:t>УК 5.6 -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274DB1" w:rsidRDefault="00274DB1" w:rsidP="00274DB1">
            <w:pPr>
              <w:spacing w:after="0" w:line="240" w:lineRule="auto"/>
              <w:rPr>
                <w:rFonts w:ascii="Times New Roman" w:hAnsi="Times New Roman"/>
                <w:sz w:val="19"/>
                <w:szCs w:val="19"/>
              </w:rPr>
            </w:pPr>
            <w:r>
              <w:rPr>
                <w:rFonts w:ascii="Times New Roman" w:hAnsi="Times New Roman"/>
                <w:sz w:val="19"/>
                <w:szCs w:val="19"/>
              </w:rPr>
              <w:t>УК-3.1-З, У, В</w:t>
            </w:r>
          </w:p>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 У, В</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-4.4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УК-4.5 -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УК- 5.4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УК-5.5 – З</w:t>
            </w:r>
          </w:p>
          <w:p w:rsidR="003335C1" w:rsidRDefault="003335C1" w:rsidP="00347B1A">
            <w:pPr>
              <w:spacing w:after="0" w:line="240" w:lineRule="auto"/>
              <w:rPr>
                <w:rFonts w:ascii="Times New Roman" w:hAnsi="Times New Roman"/>
                <w:sz w:val="19"/>
                <w:szCs w:val="19"/>
              </w:rPr>
            </w:pPr>
            <w:r>
              <w:rPr>
                <w:rFonts w:ascii="Times New Roman" w:hAnsi="Times New Roman"/>
                <w:sz w:val="19"/>
                <w:szCs w:val="19"/>
              </w:rPr>
              <w:t>УК-5.6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xml:space="preserve"> выставляется студенту, который набрал в сумме менее 3 баллов или </w:t>
      </w:r>
      <w:r>
        <w:rPr>
          <w:rFonts w:ascii="Times New Roman" w:eastAsia="Times New Roman" w:hAnsi="Times New Roman"/>
          <w:lang w:eastAsia="ru-RU"/>
        </w:rPr>
        <w:lastRenderedPageBreak/>
        <w:t>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осуществлять деловую коммуникацию в устной и письменной формах на государственном языке Российской Федерации и иностранном (</w:t>
            </w:r>
            <w:proofErr w:type="spellStart"/>
            <w:r w:rsidR="008F0B3C">
              <w:rPr>
                <w:rFonts w:ascii="Times New Roman" w:eastAsia="Times New Roman" w:hAnsi="Times New Roman"/>
                <w:color w:val="000000"/>
              </w:rPr>
              <w:t>ых</w:t>
            </w:r>
            <w:proofErr w:type="spellEnd"/>
            <w:r w:rsidR="008F0B3C">
              <w:rPr>
                <w:rFonts w:ascii="Times New Roman" w:eastAsia="Times New Roman" w:hAnsi="Times New Roman"/>
                <w:color w:val="000000"/>
              </w:rPr>
              <w:t>) языке (ах)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lastRenderedPageBreak/>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tabs>
                <w:tab w:val="left" w:pos="9638"/>
              </w:tabs>
              <w:spacing w:after="0" w:line="240" w:lineRule="auto"/>
              <w:contextualSpacing/>
              <w:jc w:val="both"/>
              <w:rPr>
                <w:rFonts w:ascii="Times New Roman" w:eastAsia="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 xml:space="preserve">воспринимать </w:t>
            </w:r>
            <w:r>
              <w:rPr>
                <w:rFonts w:ascii="Times New Roman" w:eastAsia="Times New Roman" w:hAnsi="Times New Roman"/>
                <w:color w:val="000000"/>
              </w:rPr>
              <w:t>межкультурно</w:t>
            </w:r>
            <w:r w:rsidR="00150060">
              <w:rPr>
                <w:rFonts w:ascii="Times New Roman" w:eastAsia="Times New Roman" w:hAnsi="Times New Roman"/>
                <w:color w:val="000000"/>
              </w:rPr>
              <w:t xml:space="preserve">е разнообразие в социально-историческом, этическом и философском контекстах </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306D78" w:rsidTr="00150060">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jc w:val="center"/>
              <w:rPr>
                <w:rFonts w:ascii="Times New Roman" w:hAnsi="Times New Roman"/>
                <w:bCs/>
                <w:iCs/>
              </w:rPr>
            </w:pPr>
            <w:r>
              <w:rPr>
                <w:rFonts w:ascii="Times New Roman" w:hAnsi="Times New Roman"/>
                <w:bCs/>
                <w:iCs/>
              </w:rPr>
              <w:t>УК-9 (</w:t>
            </w:r>
            <w:r>
              <w:rPr>
                <w:rFonts w:ascii="Times New Roman" w:hAnsi="Times New Roman"/>
              </w:rPr>
              <w:t>УК-9.1</w:t>
            </w:r>
            <w:r w:rsidR="00150060">
              <w:rPr>
                <w:rFonts w:ascii="Times New Roman" w:hAnsi="Times New Roman"/>
              </w:rPr>
              <w:t xml:space="preserve"> –З,У,В);</w:t>
            </w:r>
            <w:r>
              <w:rPr>
                <w:rFonts w:ascii="Times New Roman" w:hAnsi="Times New Roman"/>
              </w:rPr>
              <w:t xml:space="preserve"> УК-9.2</w:t>
            </w:r>
            <w:r w:rsidR="00150060">
              <w:rPr>
                <w:rFonts w:ascii="Times New Roman" w:hAnsi="Times New Roman"/>
              </w:rPr>
              <w:t>-З,У,В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использовать</w:t>
            </w:r>
            <w:r>
              <w:rPr>
                <w:rFonts w:ascii="Times New Roman" w:eastAsia="Times New Roman" w:hAnsi="Times New Roman"/>
                <w:color w:val="000000"/>
              </w:rPr>
              <w:t xml:space="preserve"> базовые дефектологические знания в </w:t>
            </w:r>
            <w:r w:rsidR="00150060">
              <w:rPr>
                <w:rFonts w:ascii="Times New Roman" w:eastAsia="Times New Roman" w:hAnsi="Times New Roman"/>
                <w:color w:val="000000"/>
              </w:rPr>
              <w:t>социальной</w:t>
            </w:r>
            <w:r>
              <w:rPr>
                <w:rFonts w:ascii="Times New Roman" w:eastAsia="Times New Roman" w:hAnsi="Times New Roman"/>
                <w:color w:val="000000"/>
              </w:rPr>
              <w:t xml:space="preserve"> и профессиональной сферах.</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w:t>
      </w:r>
      <w:proofErr w:type="gramStart"/>
      <w:r>
        <w:rPr>
          <w:rFonts w:ascii="Times New Roman" w:hAnsi="Times New Roman"/>
          <w:color w:val="000000"/>
        </w:rPr>
        <w:t>…….</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w:t>
      </w:r>
      <w:proofErr w:type="gramStart"/>
      <w:r>
        <w:rPr>
          <w:rFonts w:ascii="Times New Roman" w:hAnsi="Times New Roman"/>
        </w:rPr>
        <w:t>…….</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 xml:space="preserve">осуществлять социальное взаимодействие и реализовывать свою роль в команде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5"/>
    <w:rsid w:val="000E185F"/>
    <w:rsid w:val="00124A73"/>
    <w:rsid w:val="00150060"/>
    <w:rsid w:val="00166027"/>
    <w:rsid w:val="001903E9"/>
    <w:rsid w:val="001942AC"/>
    <w:rsid w:val="00274DB1"/>
    <w:rsid w:val="00306D78"/>
    <w:rsid w:val="003335C1"/>
    <w:rsid w:val="00347B1A"/>
    <w:rsid w:val="003C0465"/>
    <w:rsid w:val="00577DD6"/>
    <w:rsid w:val="00871B6A"/>
    <w:rsid w:val="008F0B3C"/>
    <w:rsid w:val="00BB59D0"/>
    <w:rsid w:val="00BC31E3"/>
    <w:rsid w:val="00BF09B9"/>
    <w:rsid w:val="00C574F5"/>
    <w:rsid w:val="00CF2BE0"/>
    <w:rsid w:val="00DB75CA"/>
    <w:rsid w:val="00DC0B8C"/>
    <w:rsid w:val="00E10786"/>
    <w:rsid w:val="00FC33D1"/>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EDC79-69BB-464D-8871-DBD1FDA9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sotr</cp:lastModifiedBy>
  <cp:revision>2</cp:revision>
  <dcterms:created xsi:type="dcterms:W3CDTF">2023-04-04T08:07:00Z</dcterms:created>
  <dcterms:modified xsi:type="dcterms:W3CDTF">2023-04-04T08:07:00Z</dcterms:modified>
</cp:coreProperties>
</file>